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Jokerman" w:cs="Jokerman" w:hAnsi="Jokerman" w:eastAsia="Jokerman"/>
        </w:rPr>
      </w:pPr>
      <w:r>
        <w:rPr>
          <w:rFonts w:ascii="Jokerman" w:cs="Jokerman" w:hAnsi="Jokerman" w:eastAsia="Jokerman"/>
        </w:rPr>
        <w:drawing xmlns:a="http://schemas.openxmlformats.org/drawingml/2006/main">
          <wp:inline distT="0" distB="0" distL="0" distR="0">
            <wp:extent cx="4118730" cy="3194188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8730" cy="31941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220"/>
        </w:tabs>
        <w:jc w:val="center"/>
        <w:rPr>
          <w:sz w:val="28"/>
          <w:szCs w:val="28"/>
        </w:rPr>
      </w:pPr>
      <w:r>
        <w:rPr>
          <w:sz w:val="28"/>
          <w:szCs w:val="28"/>
        </w:rPr>
        <w:drawing xmlns:a="http://schemas.openxmlformats.org/drawingml/2006/main">
          <wp:inline distT="0" distB="0" distL="0" distR="0">
            <wp:extent cx="1637164" cy="1837670"/>
            <wp:effectExtent l="0" t="0" r="0" b="0"/>
            <wp:docPr id="1073741827" name="officeArt object" descr="eagl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eagle.jpeg" descr="eagle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164" cy="18376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220"/>
        </w:tabs>
        <w:jc w:val="center"/>
        <w:rPr>
          <w:rFonts w:ascii="Arial" w:cs="Arial" w:hAnsi="Arial" w:eastAsia="Arial"/>
          <w:sz w:val="20"/>
          <w:szCs w:val="20"/>
        </w:rPr>
      </w:pPr>
      <w:r>
        <w:rPr>
          <w:sz w:val="28"/>
          <w:szCs w:val="28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I will put breath in you and then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you will come to life.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Ezekiel 37:6</w:t>
      </w:r>
    </w:p>
    <w:p>
      <w:pPr>
        <w:pStyle w:val="Normal.0"/>
        <w:tabs>
          <w:tab w:val="left" w:pos="5220"/>
        </w:tabs>
        <w:jc w:val="center"/>
      </w:pPr>
    </w:p>
    <w:p>
      <w:pPr>
        <w:pStyle w:val="Normal.0"/>
        <w:tabs>
          <w:tab w:val="left" w:pos="5220"/>
        </w:tabs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tabs>
          <w:tab w:val="left" w:pos="5220"/>
        </w:tabs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166957</wp:posOffset>
                </wp:positionV>
                <wp:extent cx="2468534" cy="757651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8534" cy="757651"/>
                          <a:chOff x="0" y="0"/>
                          <a:chExt cx="2468533" cy="757650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68534" cy="7576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49885" y="203063"/>
                            <a:ext cx="2368763" cy="35152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64623" cy="264034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64623" cy="2640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13.1pt;width:194.4pt;height:59.7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68533,757651">
                <w10:wrap type="none" side="bothSides" anchorx="text"/>
                <v:shape id="_x0000_s1029" style="position:absolute;left:0;top:0;width:2468533;height:757651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49885;top:203064;width:2368763;height:351524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64623" cy="264034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64623" cy="26403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Ezekiel 37:1-14</w: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4198134" cy="3513631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8134" cy="351363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City or Town</w:t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77010" cy="285638"/>
                <wp:effectExtent l="0" t="0" r="0" b="0"/>
                <wp:docPr id="1073741835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7010" cy="28563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2.0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 xml:space="preserve">the </w:t>
      </w:r>
      <w:r>
        <w:rPr>
          <w:rFonts w:ascii="Arial" w:hAnsi="Arial"/>
          <w:sz w:val="22"/>
          <w:szCs w:val="22"/>
          <w:rtl w:val="0"/>
          <w:lang w:val="en-US"/>
        </w:rPr>
        <w:t>correct letter for the numbers to reveal the coded words.</w:t>
      </w:r>
    </w:p>
    <w:p>
      <w:pPr>
        <w:pStyle w:val="style1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4225373" cy="3374650"/>
            <wp:effectExtent l="0" t="0" r="0" b="0"/>
            <wp:docPr id="107374183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png" descr="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5373" cy="33746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</w:pPr>
      <w:r>
        <w:rPr>
          <w:sz w:val="26"/>
          <w:szCs w:val="26"/>
        </w:rPr>
        <w:drawing xmlns:a="http://schemas.openxmlformats.org/drawingml/2006/main">
          <wp:inline distT="0" distB="0" distL="0" distR="0">
            <wp:extent cx="1475747" cy="2104035"/>
            <wp:effectExtent l="0" t="0" r="0" b="0"/>
            <wp:docPr id="1073741837" name="officeArt object" descr="skeleton_sm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skeleton_sm.jpeg" descr="skeleton_sm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5747" cy="21040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62389" cy="362103"/>
                <wp:effectExtent l="0" t="0" r="0" b="0"/>
                <wp:docPr id="1073741838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389" cy="36210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4.5pt;height:28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307821" cy="4437425"/>
            <wp:effectExtent l="0" t="0" r="0" b="0"/>
            <wp:docPr id="1073741839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7821" cy="44374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EZEKIEL</w:t>
      </w:r>
      <w:r>
        <w:rPr>
          <w:rFonts w:ascii="Arial" w:hAnsi="Arial" w:hint="default"/>
          <w:b w:val="1"/>
          <w:bCs w:val="1"/>
          <w:rtl w:val="0"/>
          <w:lang w:val="en-US"/>
        </w:rPr>
        <w:t>’</w:t>
      </w:r>
      <w:r>
        <w:rPr>
          <w:rFonts w:ascii="Arial" w:hAnsi="Arial"/>
          <w:b w:val="1"/>
          <w:bCs w:val="1"/>
          <w:rtl w:val="0"/>
          <w:lang w:val="en-US"/>
        </w:rPr>
        <w:t>S CALL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 xml:space="preserve">Copyright </w:t>
      </w:r>
      <w:r>
        <w:rPr>
          <w:rFonts w:ascii="Arial" w:hAnsi="Arial" w:hint="default"/>
          <w:sz w:val="18"/>
          <w:szCs w:val="18"/>
          <w:rtl w:val="0"/>
          <w:lang w:val="en-US"/>
        </w:rPr>
        <w:t xml:space="preserve">© </w:t>
      </w:r>
      <w:r>
        <w:rPr>
          <w:rFonts w:ascii="Arial" w:hAnsi="Arial"/>
          <w:sz w:val="18"/>
          <w:szCs w:val="18"/>
          <w:rtl w:val="0"/>
          <w:lang w:val="en-US"/>
        </w:rPr>
        <w:t>CalvaryCurriculm.com</w:t>
      </w:r>
      <w:r>
        <w:rPr>
          <w:rFonts w:ascii="Arial" w:cs="Arial" w:hAnsi="Arial" w:eastAsia="Arial"/>
          <w:sz w:val="18"/>
          <w:szCs w:val="18"/>
        </w:rPr>
        <w:br w:type="textWrapping"/>
      </w:r>
      <w:r>
        <w:rPr>
          <w:rFonts w:ascii="Arial" w:hAnsi="Arial"/>
          <w:sz w:val="18"/>
          <w:szCs w:val="18"/>
          <w:rtl w:val="0"/>
          <w:lang w:val="en-US"/>
        </w:rPr>
        <w:t>Used by Permission</w:t>
      </w:r>
    </w:p>
    <w:p>
      <w:pPr>
        <w:pStyle w:val="Normal.0"/>
        <w:jc w:val="center"/>
      </w:pPr>
      <w:r>
        <w:rPr>
          <w:rFonts w:ascii="Arial" w:cs="Arial" w:hAnsi="Arial" w:eastAsia="Arial"/>
          <w:sz w:val="18"/>
          <w:szCs w:val="18"/>
        </w:rPr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2.jpeg"/><Relationship Id="rId10" Type="http://schemas.openxmlformats.org/officeDocument/2006/relationships/image" Target="media/image5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